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E6" w:rsidRPr="00BF1513" w:rsidRDefault="004E65E6" w:rsidP="004E65E6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  ФЕДЕРАЦИЯ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ПРОЕКТ</w:t>
      </w:r>
    </w:p>
    <w:p w:rsidR="004E65E6" w:rsidRPr="00BF1513" w:rsidRDefault="004E65E6" w:rsidP="004E65E6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БРЯНСКАЯ ОБЛАСТЬ ПОЧЕП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РАЙОН</w:t>
      </w:r>
    </w:p>
    <w:p w:rsidR="004E65E6" w:rsidRPr="00BF1513" w:rsidRDefault="004E65E6" w:rsidP="004E65E6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БЕЛЬКОВСКАЯ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СЕЛЬСКАЯ АДМИНИСТРАЦИЯ</w:t>
      </w:r>
    </w:p>
    <w:p w:rsidR="004E65E6" w:rsidRPr="00BF1513" w:rsidRDefault="004E65E6" w:rsidP="004E65E6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</w:p>
    <w:p w:rsidR="004E65E6" w:rsidRPr="00BF1513" w:rsidRDefault="004E65E6" w:rsidP="004E65E6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от               2021 г №</w:t>
      </w:r>
    </w:p>
    <w:p w:rsidR="004E65E6" w:rsidRPr="00BF1513" w:rsidRDefault="004E65E6" w:rsidP="004E65E6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ельково</w:t>
      </w:r>
      <w:proofErr w:type="spellEnd"/>
    </w:p>
    <w:p w:rsidR="004E65E6" w:rsidRPr="00BF1513" w:rsidRDefault="004E65E6" w:rsidP="004E65E6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Программы профилактики </w:t>
      </w:r>
    </w:p>
    <w:p w:rsidR="004E65E6" w:rsidRPr="00BF1513" w:rsidRDefault="004E65E6" w:rsidP="004E65E6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 причинения вреда (ущерба) </w:t>
      </w:r>
    </w:p>
    <w:p w:rsidR="004E65E6" w:rsidRPr="00BF1513" w:rsidRDefault="004E65E6" w:rsidP="004E65E6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 законом ценностям </w:t>
      </w:r>
    </w:p>
    <w:p w:rsidR="004E65E6" w:rsidRPr="00BF1513" w:rsidRDefault="004E65E6" w:rsidP="004E65E6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proofErr w:type="gramStart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E65E6" w:rsidRPr="00BF1513" w:rsidRDefault="004E65E6" w:rsidP="004E65E6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в сфере благоустройства </w:t>
      </w:r>
      <w:proofErr w:type="gramStart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E65E6" w:rsidRPr="00BF1513" w:rsidRDefault="004E65E6" w:rsidP="004E65E6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Бельковского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 </w:t>
      </w:r>
    </w:p>
    <w:p w:rsidR="004E65E6" w:rsidRDefault="004E65E6" w:rsidP="004E65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Почепского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на 2022 год</w:t>
      </w:r>
    </w:p>
    <w:p w:rsidR="004E65E6" w:rsidRPr="00BF1513" w:rsidRDefault="004E65E6" w:rsidP="004E65E6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</w:p>
    <w:p w:rsidR="004E65E6" w:rsidRPr="00BF1513" w:rsidRDefault="004E65E6" w:rsidP="004E65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 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Бельковская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сельская администрация</w:t>
      </w:r>
    </w:p>
    <w:p w:rsidR="004E65E6" w:rsidRPr="00BF1513" w:rsidRDefault="004E65E6" w:rsidP="004E65E6">
      <w:pPr>
        <w:spacing w:before="240" w:after="0" w:line="240" w:lineRule="auto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ПОСТАНОВЛЯЕТ:</w:t>
      </w:r>
    </w:p>
    <w:p w:rsidR="004E65E6" w:rsidRPr="00BF1513" w:rsidRDefault="004E65E6" w:rsidP="004E65E6">
      <w:pPr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Бельковского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Почепского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на 2022 год</w:t>
      </w:r>
    </w:p>
    <w:p w:rsidR="004E65E6" w:rsidRPr="00BF1513" w:rsidRDefault="004E65E6" w:rsidP="004E65E6">
      <w:pPr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2.Опубликовать настоящее постановление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Бельковской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сельской администрации  в сети Интернет.</w:t>
      </w:r>
    </w:p>
    <w:p w:rsidR="004E65E6" w:rsidRPr="00BF1513" w:rsidRDefault="004E65E6" w:rsidP="004E65E6">
      <w:pPr>
        <w:spacing w:before="240" w:after="0" w:line="240" w:lineRule="auto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3. </w:t>
      </w:r>
      <w:proofErr w:type="gramStart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4E65E6" w:rsidRPr="00BF1513" w:rsidRDefault="004E65E6" w:rsidP="004E65E6">
      <w:pPr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</w:p>
    <w:p w:rsidR="004E65E6" w:rsidRPr="00BF1513" w:rsidRDefault="004E65E6" w:rsidP="004E65E6">
      <w:pPr>
        <w:spacing w:before="240" w:after="28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</w:p>
    <w:p w:rsidR="004E65E6" w:rsidRPr="00BF1513" w:rsidRDefault="004E65E6" w:rsidP="004E65E6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Бельковской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E65E6" w:rsidRPr="00BF1513" w:rsidRDefault="004E65E6" w:rsidP="004E65E6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сельской администрации                             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С.Н.Торопко</w:t>
      </w:r>
    </w:p>
    <w:p w:rsidR="00DD2B59" w:rsidRDefault="00DD2B59"/>
    <w:p w:rsidR="005F1B30" w:rsidRDefault="005F1B30"/>
    <w:p w:rsidR="005F1B30" w:rsidRDefault="005F1B30"/>
    <w:p w:rsidR="005F1B30" w:rsidRPr="00CF12BA" w:rsidRDefault="005F1B30" w:rsidP="005F1B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5F1B30" w:rsidRPr="00CF12BA" w:rsidRDefault="005F1B30" w:rsidP="005F1B3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остановлению </w:t>
      </w:r>
      <w:proofErr w:type="spellStart"/>
      <w:r w:rsidR="004E65E6">
        <w:rPr>
          <w:rFonts w:ascii="Times New Roman" w:eastAsia="Calibri" w:hAnsi="Times New Roman" w:cs="Times New Roman"/>
          <w:sz w:val="28"/>
          <w:szCs w:val="28"/>
        </w:rPr>
        <w:t>Бельковской</w:t>
      </w:r>
      <w:proofErr w:type="spellEnd"/>
    </w:p>
    <w:p w:rsidR="005F1B30" w:rsidRPr="00CF12BA" w:rsidRDefault="005F1B30" w:rsidP="005F1B3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администрации</w:t>
      </w:r>
    </w:p>
    <w:p w:rsidR="005F1B30" w:rsidRDefault="004E65E6" w:rsidP="005F1B3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="005F1B30"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5F1B30" w:rsidRPr="00CF12BA" w:rsidRDefault="005F1B30" w:rsidP="005F1B3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Брянской области </w:t>
      </w:r>
    </w:p>
    <w:p w:rsidR="005F1B30" w:rsidRPr="00CF12BA" w:rsidRDefault="005F1B30" w:rsidP="005F1B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44FA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2021 г.   № </w:t>
      </w:r>
    </w:p>
    <w:p w:rsidR="005F1B30" w:rsidRPr="00CF12BA" w:rsidRDefault="005F1B30" w:rsidP="005F1B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5F1B30" w:rsidRPr="00CF12BA" w:rsidRDefault="005F1B30" w:rsidP="005F1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="004E65E6">
        <w:rPr>
          <w:rFonts w:ascii="Times New Roman" w:eastAsia="Times New Roman" w:hAnsi="Times New Roman" w:cs="Times New Roman"/>
          <w:b/>
          <w:bCs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поселения </w:t>
      </w:r>
      <w:proofErr w:type="spellStart"/>
      <w:r w:rsidR="004E65E6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2022 год</w:t>
      </w:r>
    </w:p>
    <w:p w:rsidR="005F1B30" w:rsidRPr="00CF12BA" w:rsidRDefault="005F1B30" w:rsidP="005F1B3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контроля в сфере благоустройства на территории </w:t>
      </w:r>
      <w:proofErr w:type="spellStart"/>
      <w:r w:rsidR="004E65E6">
        <w:rPr>
          <w:rFonts w:ascii="Times New Roman" w:eastAsia="Times New Roman" w:hAnsi="Times New Roman" w:cs="Times New Roman"/>
          <w:bCs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E65E6">
        <w:rPr>
          <w:rFonts w:ascii="Times New Roman" w:eastAsia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год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(далее -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контроля в сфере благоустройства на территории</w:t>
      </w:r>
      <w:proofErr w:type="gramEnd"/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65E6">
        <w:rPr>
          <w:rFonts w:ascii="Times New Roman" w:eastAsia="Times New Roman" w:hAnsi="Times New Roman" w:cs="Times New Roman"/>
          <w:bCs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E65E6">
        <w:rPr>
          <w:rFonts w:ascii="Times New Roman" w:eastAsia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год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муниципальный контроль).</w:t>
      </w:r>
    </w:p>
    <w:p w:rsidR="005F1B30" w:rsidRPr="00CF12BA" w:rsidRDefault="005F1B30" w:rsidP="005F1B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1B30" w:rsidRPr="00CF12BA" w:rsidRDefault="005F1B30" w:rsidP="005F1B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CF12BA">
        <w:rPr>
          <w:rFonts w:ascii="Times New Roman" w:eastAsia="Calibri" w:hAnsi="Times New Roman" w:cs="Times New Roman"/>
          <w:b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="004E65E6">
        <w:rPr>
          <w:rFonts w:ascii="Times New Roman" w:eastAsia="Calibri" w:hAnsi="Times New Roman" w:cs="Times New Roman"/>
          <w:b/>
          <w:sz w:val="28"/>
          <w:szCs w:val="28"/>
        </w:rPr>
        <w:t>Бельковского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4E65E6">
        <w:rPr>
          <w:rFonts w:ascii="Times New Roman" w:eastAsia="Calibri" w:hAnsi="Times New Roman" w:cs="Times New Roman"/>
          <w:b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Брянской области, характеристика проблем, на решение которых направлена программа профилактики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Органом местного самоуправления </w:t>
      </w:r>
      <w:proofErr w:type="spellStart"/>
      <w:r w:rsidR="004E65E6">
        <w:rPr>
          <w:rFonts w:ascii="Times New Roman" w:eastAsia="Times New Roman" w:hAnsi="Times New Roman" w:cs="Times New Roman"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E65E6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, уполномоченным осуществлять муниципальный контроль в сфере благоустройства, является </w:t>
      </w:r>
      <w:proofErr w:type="spellStart"/>
      <w:r w:rsidR="00461101">
        <w:rPr>
          <w:rFonts w:ascii="Times New Roman" w:eastAsia="Times New Roman" w:hAnsi="Times New Roman" w:cs="Times New Roman"/>
          <w:sz w:val="28"/>
          <w:szCs w:val="28"/>
        </w:rPr>
        <w:t>Бельковская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сельская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4E65E6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 благоустройства территории </w:t>
      </w:r>
      <w:proofErr w:type="spellStart"/>
      <w:r w:rsidR="004E65E6">
        <w:rPr>
          <w:rFonts w:ascii="Times New Roman" w:eastAsia="Times New Roman" w:hAnsi="Times New Roman" w:cs="Times New Roman"/>
          <w:bCs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65E6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осуществляет </w:t>
      </w: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соблюдением Правил благоустройства, </w:t>
      </w: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включающих</w:t>
      </w:r>
      <w:proofErr w:type="gramEnd"/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lastRenderedPageBreak/>
        <w:t>1) обязательные требования по содержанию прилегающих территорий;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требования по содержанию элементов и объектов благоустройства, в том числе требования: 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- по установке ограждений, не препятствующей свободному доступу </w:t>
      </w:r>
      <w:proofErr w:type="spellStart"/>
      <w:r w:rsidRPr="00CF12BA">
        <w:rPr>
          <w:rFonts w:ascii="Times New Roman" w:eastAsia="Times New Roman" w:hAnsi="Times New Roman" w:cs="Times New Roman"/>
          <w:sz w:val="28"/>
          <w:szCs w:val="28"/>
        </w:rPr>
        <w:t>маломобильных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-по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-по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</w:t>
      </w:r>
      <w:r w:rsidRPr="00CF12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и Правилами благоустройства;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CF12BA">
        <w:rPr>
          <w:rFonts w:ascii="Times New Roman" w:eastAsia="Times New Roman" w:hAnsi="Times New Roman" w:cs="Times New Roman"/>
          <w:sz w:val="28"/>
          <w:szCs w:val="28"/>
        </w:rPr>
        <w:t>маломобильные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группы населения, на период осуществления земляных работ;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о недопустимости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3) обязательные требования по уборке территории </w:t>
      </w:r>
      <w:proofErr w:type="spellStart"/>
      <w:r w:rsidR="004E65E6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 в зимний период, включая контроль проведения мероприятий по очистке от снега, наледи и сосулек кровель зданий, сооружений; 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4) обязательные требования по уборке территории </w:t>
      </w:r>
      <w:proofErr w:type="spellStart"/>
      <w:r w:rsidR="004E65E6">
        <w:rPr>
          <w:rFonts w:ascii="Times New Roman" w:eastAsia="Times New Roman" w:hAnsi="Times New Roman" w:cs="Times New Roman"/>
          <w:bCs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65E6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 в летний период, включая обязательные требования по </w:t>
      </w:r>
      <w:r w:rsidRPr="00CF12BA">
        <w:rPr>
          <w:rFonts w:ascii="Times New Roman" w:eastAsia="Calibri" w:hAnsi="Times New Roman" w:cs="Times New Roman"/>
          <w:bCs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5) дополнительные обязательные требования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пожарной безопасности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6)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требования по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8)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обязательные требования по</w:t>
      </w:r>
      <w:r w:rsidRPr="00CF12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складированию твердых коммунальных отходов;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9) обязательные требования по</w:t>
      </w:r>
      <w:r w:rsidRPr="00CF12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выгулу животных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осуществляет </w:t>
      </w: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являются: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юридические лица, индивидуальные предприниматели и граждане</w:t>
      </w:r>
      <w:r w:rsidRPr="00CF12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Главной задачей </w:t>
      </w:r>
      <w:proofErr w:type="spellStart"/>
      <w:r w:rsidR="004E65E6">
        <w:rPr>
          <w:rFonts w:ascii="Times New Roman" w:eastAsia="Calibri" w:hAnsi="Times New Roman" w:cs="Times New Roman"/>
          <w:sz w:val="28"/>
          <w:szCs w:val="28"/>
        </w:rPr>
        <w:t>Бельковской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сельской 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4E65E6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proofErr w:type="spellStart"/>
      <w:r w:rsidR="004E65E6">
        <w:rPr>
          <w:rFonts w:ascii="Times New Roman" w:eastAsia="Times New Roman" w:hAnsi="Times New Roman" w:cs="Times New Roman"/>
          <w:bCs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65E6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В ходе рассмотрения обращений по вопросам, связанным с муниципальным контролем в сфере благоустройства, разъясняются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5F1B30" w:rsidRPr="00CF12BA" w:rsidRDefault="005F1B30" w:rsidP="005F1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1B30" w:rsidRPr="00CF12BA" w:rsidRDefault="005F1B30" w:rsidP="005F1B3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CF12B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F12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12BA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Calibri" w:hAnsi="Times New Roman" w:cs="Times New Roman"/>
          <w:sz w:val="28"/>
          <w:szCs w:val="28"/>
        </w:rPr>
        <w:t>Целями реализации программы являются: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-стимулирование добросовестного соблюдения обязательных требований всеми контролируемыми лицами;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2.Задачами реализации Программы являются: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-повышение прозрачности осуществляемой контрольной деятельности;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5F1B30" w:rsidRPr="00CF12BA" w:rsidRDefault="005F1B30" w:rsidP="005F1B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</w:pPr>
    </w:p>
    <w:p w:rsidR="005F1B30" w:rsidRPr="00CF12BA" w:rsidRDefault="005F1B30" w:rsidP="005F1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>III. Перечень профилактических мероприятий, сроки (периодичность) их проведения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Положением о муниципальном контроле в сфере благоустройства на территории</w:t>
      </w:r>
      <w:proofErr w:type="gram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65E6">
        <w:rPr>
          <w:rFonts w:ascii="Times New Roman" w:eastAsia="Times New Roman" w:hAnsi="Times New Roman" w:cs="Times New Roman"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4E65E6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 запланированы следующие профилактические мероприятия: 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а) информирование;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б) обобщение правоприменительной практики; 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в) объявление предостережения;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г) консультирование;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12BA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>) профилактический визит.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 профилактики.</w:t>
      </w:r>
    </w:p>
    <w:p w:rsidR="005F1B30" w:rsidRPr="00CF12BA" w:rsidRDefault="005F1B30" w:rsidP="005F1B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1B30" w:rsidRPr="00CF12BA" w:rsidRDefault="005F1B30" w:rsidP="005F1B3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IV. Показатели результативности и эффективности программы профилактики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Для оценки результативности и эффективности программы профилактики устанавливаются следующие показатели результативности и эффективности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10 %.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б) доля профилактических мероприятий в объеме контрольных мероприятий - 80 %.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Экономический эффект от реализованных мероприятий: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5F1B30" w:rsidRPr="00CF12BA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-повышение уровня доверия подконтрольных субъектов органу муниципального контроля</w:t>
      </w:r>
    </w:p>
    <w:p w:rsidR="005F1B30" w:rsidRDefault="005F1B30" w:rsidP="005F1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Сведения о достижении показателей результативности и эффективности программы профилактики включаются администрацией </w:t>
      </w:r>
      <w:proofErr w:type="spellStart"/>
      <w:r w:rsidR="004E65E6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5F1B30" w:rsidRDefault="005F1B30" w:rsidP="005F1B3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F1B30" w:rsidRDefault="005F1B30" w:rsidP="005F1B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5F1B30" w:rsidRPr="00701762" w:rsidRDefault="005F1B30" w:rsidP="005F1B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Cs/>
          <w:sz w:val="28"/>
          <w:szCs w:val="28"/>
        </w:rPr>
        <w:t>к программе профилактики</w:t>
      </w:r>
    </w:p>
    <w:p w:rsidR="005F1B30" w:rsidRPr="00701762" w:rsidRDefault="005F1B30" w:rsidP="005F1B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1B30" w:rsidRPr="00701762" w:rsidRDefault="005F1B30" w:rsidP="005F1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профилактических мероприятий,</w:t>
      </w:r>
    </w:p>
    <w:p w:rsidR="005F1B30" w:rsidRPr="00701762" w:rsidRDefault="005F1B30" w:rsidP="005F1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(периодичность) их проведения на 2022 год</w:t>
      </w:r>
    </w:p>
    <w:p w:rsidR="005F1B30" w:rsidRPr="00701762" w:rsidRDefault="005F1B30" w:rsidP="005F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2380"/>
        <w:gridCol w:w="3524"/>
        <w:gridCol w:w="2100"/>
        <w:gridCol w:w="1701"/>
      </w:tblGrid>
      <w:tr w:rsidR="005F1B30" w:rsidRPr="00701762" w:rsidTr="00F11403">
        <w:tc>
          <w:tcPr>
            <w:tcW w:w="751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01762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701762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701762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380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Срок исполнения</w:t>
            </w:r>
          </w:p>
        </w:tc>
      </w:tr>
      <w:tr w:rsidR="005F1B30" w:rsidRPr="00701762" w:rsidTr="00F11403">
        <w:tc>
          <w:tcPr>
            <w:tcW w:w="751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2) руководства по соблюдению обязательных требований.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3) программу профилактики рисков причинения вреда;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5) доклады, содержащие результаты обобщения правоприменительной практики;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6) доклады о муниципальном контроле;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Уполномоченные должностные лица </w:t>
            </w:r>
            <w:proofErr w:type="spellStart"/>
            <w:r w:rsidR="004E65E6">
              <w:rPr>
                <w:rFonts w:ascii="Times New Roman" w:eastAsia="Calibri" w:hAnsi="Times New Roman" w:cs="Times New Roman"/>
              </w:rPr>
              <w:t>Бельковской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701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5F1B30" w:rsidRPr="00701762" w:rsidTr="00F11403">
        <w:tc>
          <w:tcPr>
            <w:tcW w:w="751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701762">
              <w:rPr>
                <w:rFonts w:ascii="Times New Roman" w:eastAsia="Calibri" w:hAnsi="Times New Roman" w:cs="Times New Roman"/>
              </w:rPr>
              <w:t>отчетным</w:t>
            </w:r>
            <w:proofErr w:type="gramEnd"/>
            <w:r w:rsidRPr="00701762">
              <w:rPr>
                <w:rFonts w:ascii="Times New Roman" w:eastAsia="Calibri" w:hAnsi="Times New Roman" w:cs="Times New Roman"/>
              </w:rPr>
              <w:t>, подлежит публичному обсуждению.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Доклад о правоприменительной практике размещается на официальном сайте </w:t>
            </w:r>
            <w:r w:rsidRPr="00701762">
              <w:rPr>
                <w:rFonts w:ascii="Times New Roman" w:eastAsia="Calibri" w:hAnsi="Times New Roman" w:cs="Times New Roman"/>
              </w:rPr>
              <w:lastRenderedPageBreak/>
              <w:t>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lastRenderedPageBreak/>
              <w:t xml:space="preserve">Уполномоченные должностные лица </w:t>
            </w:r>
            <w:proofErr w:type="spellStart"/>
            <w:r w:rsidR="004E65E6">
              <w:rPr>
                <w:rFonts w:ascii="Times New Roman" w:eastAsia="Calibri" w:hAnsi="Times New Roman" w:cs="Times New Roman"/>
              </w:rPr>
              <w:t>Бельковской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701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1 раз в год</w:t>
            </w:r>
          </w:p>
        </w:tc>
      </w:tr>
      <w:tr w:rsidR="005F1B30" w:rsidRPr="00701762" w:rsidTr="00F11403">
        <w:tc>
          <w:tcPr>
            <w:tcW w:w="751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2380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Консультирование, осуществляется по следующим вопросам: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компетенция уполномоченного органа;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порядок обжалования действий (бездействия) инспекторов.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Уполномоченные должностные лица </w:t>
            </w:r>
            <w:proofErr w:type="spellStart"/>
            <w:r w:rsidR="004E65E6">
              <w:rPr>
                <w:rFonts w:ascii="Times New Roman" w:eastAsia="Calibri" w:hAnsi="Times New Roman" w:cs="Times New Roman"/>
              </w:rPr>
              <w:t>Бельковской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701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5F1B30" w:rsidRPr="00701762" w:rsidTr="00F11403">
        <w:tc>
          <w:tcPr>
            <w:tcW w:w="751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380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Профилактический визит</w:t>
            </w:r>
          </w:p>
        </w:tc>
        <w:tc>
          <w:tcPr>
            <w:tcW w:w="3524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 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</w:t>
            </w:r>
            <w:r w:rsidRPr="00701762">
              <w:rPr>
                <w:rFonts w:ascii="Times New Roman" w:eastAsia="Calibri" w:hAnsi="Times New Roman" w:cs="Times New Roman"/>
              </w:rPr>
              <w:lastRenderedPageBreak/>
              <w:t>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701762">
              <w:rPr>
                <w:rFonts w:ascii="Times New Roman" w:eastAsia="Calibri" w:hAnsi="Times New Roman" w:cs="Times New Roman"/>
              </w:rPr>
              <w:t>позднее</w:t>
            </w:r>
            <w:proofErr w:type="gramEnd"/>
            <w:r w:rsidRPr="00701762">
              <w:rPr>
                <w:rFonts w:ascii="Times New Roman" w:eastAsia="Calibri" w:hAnsi="Times New Roman" w:cs="Times New Roman"/>
              </w:rPr>
              <w:t xml:space="preserve"> чем за 3 рабочих дня до дня его проведения.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701762">
              <w:rPr>
                <w:rFonts w:ascii="Times New Roman" w:eastAsia="Calibri" w:hAnsi="Times New Roman" w:cs="Times New Roman"/>
              </w:rPr>
              <w:t>видео-конференц-связи</w:t>
            </w:r>
            <w:proofErr w:type="spellEnd"/>
            <w:r w:rsidRPr="00701762">
              <w:rPr>
                <w:rFonts w:ascii="Times New Roman" w:eastAsia="Calibri" w:hAnsi="Times New Roman" w:cs="Times New Roman"/>
              </w:rPr>
              <w:t>.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01762">
              <w:rPr>
                <w:rFonts w:ascii="Times New Roman" w:eastAsia="Calibri" w:hAnsi="Times New Roman" w:cs="Times New Roman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В ходе профилактического визита инспектором может </w:t>
            </w:r>
            <w:r w:rsidRPr="00701762">
              <w:rPr>
                <w:rFonts w:ascii="Times New Roman" w:eastAsia="Calibri" w:hAnsi="Times New Roman" w:cs="Times New Roman"/>
              </w:rPr>
              <w:lastRenderedPageBreak/>
              <w:t>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00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lastRenderedPageBreak/>
              <w:t xml:space="preserve">Уполномоченные должностные лица </w:t>
            </w:r>
            <w:proofErr w:type="spellStart"/>
            <w:r w:rsidR="004E65E6">
              <w:rPr>
                <w:rFonts w:ascii="Times New Roman" w:eastAsia="Calibri" w:hAnsi="Times New Roman" w:cs="Times New Roman"/>
              </w:rPr>
              <w:t>Бельковской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701" w:type="dxa"/>
            <w:shd w:val="clear" w:color="auto" w:fill="auto"/>
          </w:tcPr>
          <w:p w:rsidR="005F1B30" w:rsidRPr="00701762" w:rsidRDefault="005F1B30" w:rsidP="00F11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</w:tbl>
    <w:p w:rsidR="005F1B30" w:rsidRPr="00701762" w:rsidRDefault="005F1B30" w:rsidP="005F1B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1B30" w:rsidRDefault="005F1B30"/>
    <w:p w:rsidR="005F1B30" w:rsidRDefault="005F1B30"/>
    <w:sectPr w:rsidR="005F1B30" w:rsidSect="00DD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F1B30"/>
    <w:rsid w:val="001A12ED"/>
    <w:rsid w:val="00444FA9"/>
    <w:rsid w:val="00461101"/>
    <w:rsid w:val="004E65E6"/>
    <w:rsid w:val="00536B25"/>
    <w:rsid w:val="005F1B30"/>
    <w:rsid w:val="009518CD"/>
    <w:rsid w:val="00B64C43"/>
    <w:rsid w:val="00DD2B59"/>
    <w:rsid w:val="00E77E4D"/>
    <w:rsid w:val="00F5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9</cp:revision>
  <dcterms:created xsi:type="dcterms:W3CDTF">2021-12-03T08:56:00Z</dcterms:created>
  <dcterms:modified xsi:type="dcterms:W3CDTF">2021-12-08T08:18:00Z</dcterms:modified>
</cp:coreProperties>
</file>